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设备采购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rPr>
        <w:t>商品信息：</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1.天津博朗科技PG34型膀胱镜1套；</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配置要求：</w:t>
      </w:r>
      <w:r>
        <w:rPr>
          <w:rFonts w:hint="eastAsia" w:ascii="方正仿宋_GBK" w:hAnsi="方正仿宋_GBK" w:eastAsia="方正仿宋_GBK" w:cs="方正仿宋_GBK"/>
          <w:i w:val="0"/>
          <w:caps w:val="0"/>
          <w:color w:val="333333"/>
          <w:spacing w:val="0"/>
          <w:sz w:val="30"/>
          <w:szCs w:val="30"/>
          <w:shd w:val="clear" w:color="auto" w:fill="FFFFFF"/>
        </w:rPr>
        <w:t>与现在使用司迈等离子电切镜配套</w:t>
      </w:r>
      <w:r>
        <w:rPr>
          <w:rFonts w:hint="eastAsia" w:ascii="方正仿宋_GBK" w:hAnsi="方正仿宋_GBK" w:eastAsia="方正仿宋_GBK" w:cs="方正仿宋_GBK"/>
          <w:i w:val="0"/>
          <w:caps w:val="0"/>
          <w:color w:val="333333"/>
          <w:spacing w:val="0"/>
          <w:sz w:val="30"/>
          <w:szCs w:val="30"/>
          <w:shd w:val="clear" w:color="auto" w:fill="FFFFFF"/>
          <w:lang w:eastAsia="zh-CN"/>
        </w:rPr>
        <w:t>；</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2.江门大城医疗</w:t>
      </w:r>
      <w:r>
        <w:rPr>
          <w:rFonts w:hint="eastAsia" w:ascii="方正仿宋_GBK" w:hAnsi="方正仿宋_GBK" w:eastAsia="方正仿宋_GBK" w:cs="方正仿宋_GBK"/>
          <w:i w:val="0"/>
          <w:caps w:val="0"/>
          <w:color w:val="333333"/>
          <w:spacing w:val="0"/>
          <w:sz w:val="30"/>
          <w:szCs w:val="30"/>
          <w:shd w:val="clear" w:color="auto" w:fill="FFFFFF"/>
        </w:rPr>
        <w:t>WU-505</w:t>
      </w:r>
      <w:r>
        <w:rPr>
          <w:rFonts w:hint="eastAsia" w:ascii="方正仿宋_GBK" w:hAnsi="方正仿宋_GBK" w:eastAsia="方正仿宋_GBK" w:cs="方正仿宋_GBK"/>
          <w:i w:val="0"/>
          <w:caps w:val="0"/>
          <w:color w:val="333333"/>
          <w:spacing w:val="0"/>
          <w:sz w:val="30"/>
          <w:szCs w:val="30"/>
          <w:shd w:val="clear" w:color="auto" w:fill="FFFFFF"/>
          <w:lang w:eastAsia="zh-CN"/>
        </w:rPr>
        <w:t>型</w:t>
      </w:r>
      <w:r>
        <w:rPr>
          <w:rFonts w:hint="eastAsia" w:ascii="方正仿宋_GBK" w:hAnsi="方正仿宋_GBK" w:eastAsia="方正仿宋_GBK" w:cs="方正仿宋_GBK"/>
          <w:i w:val="0"/>
          <w:caps w:val="0"/>
          <w:color w:val="333333"/>
          <w:spacing w:val="0"/>
          <w:sz w:val="30"/>
          <w:szCs w:val="30"/>
          <w:shd w:val="clear" w:color="auto" w:fill="FFFFFF"/>
        </w:rPr>
        <w:t>充气升温装置</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1套；</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配置要求：</w:t>
      </w:r>
      <w:r>
        <w:rPr>
          <w:rFonts w:hint="eastAsia" w:ascii="方正仿宋_GBK" w:hAnsi="方正仿宋_GBK" w:eastAsia="方正仿宋_GBK" w:cs="方正仿宋_GBK"/>
          <w:i w:val="0"/>
          <w:caps w:val="0"/>
          <w:color w:val="333333"/>
          <w:spacing w:val="0"/>
          <w:sz w:val="30"/>
          <w:szCs w:val="30"/>
          <w:shd w:val="clear" w:color="auto" w:fill="FFFFFF"/>
        </w:rPr>
        <w:t>具</w:t>
      </w:r>
      <w:r>
        <w:rPr>
          <w:rFonts w:hint="eastAsia" w:ascii="方正仿宋_GBK" w:hAnsi="方正仿宋_GBK" w:eastAsia="方正仿宋_GBK" w:cs="方正仿宋_GBK"/>
          <w:i w:val="0"/>
          <w:caps w:val="0"/>
          <w:color w:val="333333"/>
          <w:spacing w:val="0"/>
          <w:sz w:val="30"/>
          <w:szCs w:val="30"/>
          <w:shd w:val="clear" w:color="auto" w:fill="FFFFFF"/>
        </w:rPr>
        <w:t>有低温、中温、高温3个档</w:t>
      </w:r>
      <w:r>
        <w:rPr>
          <w:rFonts w:hint="eastAsia" w:ascii="方正仿宋_GBK" w:hAnsi="方正仿宋_GBK" w:eastAsia="方正仿宋_GBK" w:cs="方正仿宋_GBK"/>
          <w:i w:val="0"/>
          <w:caps w:val="0"/>
          <w:color w:val="333333"/>
          <w:spacing w:val="0"/>
          <w:sz w:val="30"/>
          <w:szCs w:val="30"/>
          <w:shd w:val="clear" w:color="auto" w:fill="FFFFFF"/>
          <w:lang w:eastAsia="zh-CN"/>
        </w:rPr>
        <w:t>；</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rPr>
        <w:t>二、</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最高限</w:t>
      </w:r>
      <w:r>
        <w:rPr>
          <w:rFonts w:hint="eastAsia" w:ascii="方正仿宋_GBK" w:hAnsi="方正仿宋_GBK" w:eastAsia="方正仿宋_GBK" w:cs="方正仿宋_GBK"/>
          <w:b w:val="0"/>
          <w:bCs w:val="0"/>
          <w:color w:val="auto"/>
          <w:spacing w:val="0"/>
          <w:position w:val="0"/>
          <w:sz w:val="30"/>
          <w:szCs w:val="30"/>
          <w:shd w:val="clear" w:color="050000" w:fill="auto"/>
        </w:rPr>
        <w:t>价：</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膀胱镜</w:t>
      </w:r>
      <w:r>
        <w:rPr>
          <w:rFonts w:hint="eastAsia" w:ascii="方正仿宋_GBK" w:hAnsi="方正仿宋_GBK" w:eastAsia="方正仿宋_GBK" w:cs="方正仿宋_GBK"/>
          <w:i w:val="0"/>
          <w:caps w:val="0"/>
          <w:color w:val="333333"/>
          <w:spacing w:val="0"/>
          <w:sz w:val="30"/>
          <w:szCs w:val="30"/>
          <w:shd w:val="clear" w:color="auto" w:fill="FFFFFF"/>
          <w:lang w:eastAsia="zh-CN"/>
        </w:rPr>
        <w:t>每套</w:t>
      </w:r>
      <w:r>
        <w:rPr>
          <w:rFonts w:hint="eastAsia" w:ascii="方正仿宋_GBK" w:hAnsi="方正仿宋_GBK" w:eastAsia="方正仿宋_GBK" w:cs="方正仿宋_GBK"/>
          <w:sz w:val="30"/>
          <w:szCs w:val="30"/>
          <w:lang w:eastAsia="zh-CN"/>
        </w:rPr>
        <w:t>最高限价</w:t>
      </w:r>
      <w:r>
        <w:rPr>
          <w:rFonts w:hint="eastAsia" w:ascii="方正仿宋_GBK" w:hAnsi="方正仿宋_GBK" w:eastAsia="方正仿宋_GBK" w:cs="方正仿宋_GBK"/>
          <w:sz w:val="30"/>
          <w:szCs w:val="30"/>
          <w:lang w:val="en-US" w:eastAsia="zh-CN"/>
        </w:rPr>
        <w:t>15000.00元</w:t>
      </w: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 xml:space="preserve">      2. </w:t>
      </w:r>
      <w:r>
        <w:rPr>
          <w:rFonts w:hint="eastAsia" w:ascii="方正仿宋_GBK" w:hAnsi="方正仿宋_GBK" w:eastAsia="方正仿宋_GBK" w:cs="方正仿宋_GBK"/>
          <w:i w:val="0"/>
          <w:caps w:val="0"/>
          <w:color w:val="333333"/>
          <w:spacing w:val="0"/>
          <w:sz w:val="30"/>
          <w:szCs w:val="30"/>
          <w:shd w:val="clear" w:color="auto" w:fill="FFFFFF"/>
        </w:rPr>
        <w:t>充气升温装置</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每套</w:t>
      </w:r>
      <w:r>
        <w:rPr>
          <w:rFonts w:hint="eastAsia" w:ascii="方正仿宋_GBK" w:hAnsi="方正仿宋_GBK" w:eastAsia="方正仿宋_GBK" w:cs="方正仿宋_GBK"/>
          <w:sz w:val="30"/>
          <w:szCs w:val="30"/>
          <w:lang w:eastAsia="zh-CN"/>
        </w:rPr>
        <w:t>最高限价</w:t>
      </w:r>
      <w:r>
        <w:rPr>
          <w:rFonts w:hint="eastAsia" w:ascii="方正仿宋_GBK" w:hAnsi="方正仿宋_GBK" w:eastAsia="方正仿宋_GBK" w:cs="方正仿宋_GBK"/>
          <w:sz w:val="30"/>
          <w:szCs w:val="30"/>
          <w:lang w:val="en-US" w:eastAsia="zh-CN"/>
        </w:rPr>
        <w:t>13000.00元</w:t>
      </w: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w:t>
      </w:r>
    </w:p>
    <w:p>
      <w:pPr>
        <w:widowControl/>
        <w:numPr>
          <w:ilvl w:val="0"/>
          <w:numId w:val="2"/>
        </w:numPr>
        <w:wordWrap/>
        <w:adjustRightInd/>
        <w:snapToGrid/>
        <w:spacing w:before="0" w:after="0" w:line="20" w:lineRule="atLeast"/>
        <w:ind w:right="0" w:firstLine="600" w:firstLineChars="20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评审办法：</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最低价成交</w:t>
      </w:r>
      <w:r>
        <w:rPr>
          <w:rFonts w:hint="eastAsia" w:ascii="方正仿宋_GBK" w:hAnsi="方正仿宋_GBK" w:eastAsia="方正仿宋_GBK" w:cs="方正仿宋_GBK"/>
          <w:color w:val="auto"/>
          <w:spacing w:val="0"/>
          <w:position w:val="0"/>
          <w:sz w:val="30"/>
          <w:szCs w:val="30"/>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四、报名</w:t>
      </w:r>
      <w:r>
        <w:rPr>
          <w:rFonts w:hint="eastAsia" w:ascii="方正仿宋_GBK" w:hAnsi="方正仿宋_GBK" w:eastAsia="方正仿宋_GBK" w:cs="方正仿宋_GBK"/>
          <w:color w:val="auto"/>
          <w:spacing w:val="0"/>
          <w:position w:val="0"/>
          <w:sz w:val="30"/>
          <w:szCs w:val="30"/>
          <w:shd w:val="clear" w:color="050000" w:fill="auto"/>
          <w:lang w:eastAsia="zh-CN"/>
        </w:rPr>
        <w:t>截止</w:t>
      </w:r>
      <w:r>
        <w:rPr>
          <w:rFonts w:hint="eastAsia" w:ascii="方正仿宋_GBK" w:hAnsi="方正仿宋_GBK" w:eastAsia="方正仿宋_GBK" w:cs="方正仿宋_GBK"/>
          <w:color w:val="auto"/>
          <w:spacing w:val="0"/>
          <w:position w:val="0"/>
          <w:sz w:val="30"/>
          <w:szCs w:val="30"/>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202</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r>
        <w:rPr>
          <w:rFonts w:hint="eastAsia" w:ascii="方正仿宋_GBK" w:hAnsi="方正仿宋_GBK" w:eastAsia="方正仿宋_GBK" w:cs="方正仿宋_GBK"/>
          <w:color w:val="auto"/>
          <w:spacing w:val="0"/>
          <w:position w:val="0"/>
          <w:sz w:val="30"/>
          <w:szCs w:val="30"/>
          <w:shd w:val="clear" w:color="050000" w:fill="auto"/>
        </w:rPr>
        <w:t>年</w:t>
      </w:r>
      <w:r>
        <w:rPr>
          <w:rFonts w:hint="eastAsia" w:ascii="方正仿宋_GBK" w:hAnsi="方正仿宋_GBK" w:eastAsia="方正仿宋_GBK" w:cs="方正仿宋_GBK"/>
          <w:color w:val="auto"/>
          <w:spacing w:val="0"/>
          <w:position w:val="0"/>
          <w:sz w:val="30"/>
          <w:szCs w:val="30"/>
          <w:shd w:val="clear" w:color="050000" w:fill="auto"/>
          <w:lang w:val="en-US" w:eastAsia="zh-CN"/>
        </w:rPr>
        <w:t>3</w:t>
      </w:r>
      <w:r>
        <w:rPr>
          <w:rFonts w:hint="eastAsia" w:ascii="方正仿宋_GBK" w:hAnsi="方正仿宋_GBK" w:eastAsia="方正仿宋_GBK" w:cs="方正仿宋_GBK"/>
          <w:color w:val="auto"/>
          <w:spacing w:val="0"/>
          <w:position w:val="0"/>
          <w:sz w:val="30"/>
          <w:szCs w:val="30"/>
          <w:shd w:val="clear" w:color="050000" w:fill="auto"/>
        </w:rPr>
        <w:t>月</w:t>
      </w:r>
      <w:r>
        <w:rPr>
          <w:rFonts w:hint="eastAsia" w:ascii="方正仿宋_GBK" w:hAnsi="方正仿宋_GBK" w:eastAsia="方正仿宋_GBK" w:cs="方正仿宋_GBK"/>
          <w:color w:val="auto"/>
          <w:spacing w:val="0"/>
          <w:position w:val="0"/>
          <w:sz w:val="30"/>
          <w:szCs w:val="30"/>
          <w:shd w:val="clear" w:color="050000" w:fill="auto"/>
          <w:lang w:val="en-US" w:eastAsia="zh-CN"/>
        </w:rPr>
        <w:t>19</w:t>
      </w:r>
      <w:r>
        <w:rPr>
          <w:rFonts w:hint="eastAsia" w:ascii="方正仿宋_GBK" w:hAnsi="方正仿宋_GBK" w:eastAsia="方正仿宋_GBK" w:cs="方正仿宋_GBK"/>
          <w:color w:val="auto"/>
          <w:spacing w:val="0"/>
          <w:position w:val="0"/>
          <w:sz w:val="30"/>
          <w:szCs w:val="30"/>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bookmarkStart w:id="0" w:name="_GoBack"/>
      <w:bookmarkEnd w:id="0"/>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w:t>
      </w:r>
      <w:r>
        <w:rPr>
          <w:rFonts w:hint="eastAsia" w:ascii="方正仿宋_GBK" w:hAnsi="方正仿宋_GBK" w:eastAsia="方正仿宋_GBK" w:cs="方正仿宋_GBK"/>
          <w:color w:val="auto"/>
          <w:spacing w:val="0"/>
          <w:position w:val="0"/>
          <w:sz w:val="30"/>
          <w:szCs w:val="30"/>
          <w:shd w:val="clear" w:color="050000" w:fill="auto"/>
          <w:lang w:eastAsia="zh-CN"/>
        </w:rPr>
        <w:t>和销售授权证明</w:t>
      </w:r>
      <w:r>
        <w:rPr>
          <w:rFonts w:hint="eastAsia" w:ascii="方正仿宋_GBK" w:hAnsi="方正仿宋_GBK" w:eastAsia="方正仿宋_GBK" w:cs="方正仿宋_GBK"/>
          <w:color w:val="auto"/>
          <w:spacing w:val="0"/>
          <w:position w:val="0"/>
          <w:sz w:val="30"/>
          <w:szCs w:val="30"/>
          <w:shd w:val="clear" w:color="050000" w:fill="auto"/>
        </w:rPr>
        <w:t>（提供复印件，加盖投标人公章）。</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15</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八、其他</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九、付款方式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由采购人自行付款，具体支付办法为：供应商按合同交货、安装调试并验收合格之日起，收到发票后12个月内支付合同金额的</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，剩余</w:t>
      </w:r>
      <w:r>
        <w:rPr>
          <w:rFonts w:hint="eastAsia" w:ascii="方正仿宋_GBK" w:hAnsi="方正仿宋_GBK" w:eastAsia="方正仿宋_GBK" w:cs="方正仿宋_GBK"/>
          <w:color w:val="auto"/>
          <w:spacing w:val="0"/>
          <w:position w:val="0"/>
          <w:sz w:val="30"/>
          <w:szCs w:val="30"/>
          <w:shd w:val="clear" w:color="050000" w:fill="auto"/>
          <w:lang w:val="en-US" w:eastAsia="zh-CN"/>
        </w:rPr>
        <w:t>1</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作为质保金在</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val="en-US" w:eastAsia="zh-CN"/>
        </w:rPr>
        <w:t>质保期结束</w:t>
      </w:r>
      <w:r>
        <w:rPr>
          <w:rFonts w:hint="default" w:ascii="Times New Roman" w:hAnsi="Times New Roman" w:eastAsia="方正仿宋_GBK" w:cs="Times New Roman"/>
          <w:color w:val="auto"/>
          <w:sz w:val="32"/>
          <w:szCs w:val="32"/>
        </w:rPr>
        <w:t>后，在质保期</w:t>
      </w:r>
      <w:r>
        <w:rPr>
          <w:rFonts w:hint="default"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rPr>
        <w:t>无重大质量、廉政</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其他遗留问题</w:t>
      </w:r>
      <w:r>
        <w:rPr>
          <w:rFonts w:hint="default" w:ascii="Times New Roman" w:hAnsi="Times New Roman" w:eastAsia="方正仿宋_GBK" w:cs="Times New Roman"/>
          <w:color w:val="auto"/>
          <w:sz w:val="32"/>
          <w:szCs w:val="32"/>
          <w:lang w:val="en-US" w:eastAsia="zh-CN"/>
        </w:rPr>
        <w:t>的情况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中标人向</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人提出书面申请，经</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人同意后</w:t>
      </w:r>
      <w:r>
        <w:rPr>
          <w:rFonts w:hint="default" w:ascii="Times New Roman" w:hAnsi="Times New Roman" w:eastAsia="方正仿宋_GBK" w:cs="Times New Roman"/>
          <w:color w:val="auto"/>
          <w:sz w:val="32"/>
          <w:szCs w:val="32"/>
          <w:lang w:val="en-US" w:eastAsia="zh-CN"/>
        </w:rPr>
        <w:t>15个日历日内一次性</w:t>
      </w:r>
      <w:r>
        <w:rPr>
          <w:rFonts w:hint="default" w:ascii="Times New Roman" w:hAnsi="Times New Roman" w:eastAsia="方正仿宋_GBK" w:cs="Times New Roman"/>
          <w:color w:val="auto"/>
          <w:sz w:val="32"/>
          <w:szCs w:val="32"/>
        </w:rPr>
        <w:t>无息</w:t>
      </w:r>
      <w:r>
        <w:rPr>
          <w:rFonts w:hint="eastAsia" w:ascii="方正仿宋_GBK" w:hAnsi="方正仿宋_GBK" w:eastAsia="方正仿宋_GBK" w:cs="方正仿宋_GBK"/>
          <w:color w:val="auto"/>
          <w:spacing w:val="0"/>
          <w:position w:val="0"/>
          <w:sz w:val="30"/>
          <w:szCs w:val="30"/>
          <w:shd w:val="clear" w:color="050000" w:fill="auto"/>
        </w:rPr>
        <w:t>支付</w:t>
      </w:r>
      <w:r>
        <w:rPr>
          <w:rFonts w:hint="eastAsia" w:ascii="Times New Roman" w:hAnsi="Times New Roman" w:eastAsia="方正仿宋_GBK" w:cs="Times New Roman"/>
          <w:color w:val="auto"/>
          <w:sz w:val="32"/>
          <w:szCs w:val="32"/>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十一、培训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十二、其他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rPr>
        <w:t>重庆市</w:t>
      </w:r>
      <w:r>
        <w:rPr>
          <w:rFonts w:hint="eastAsia" w:ascii="方正仿宋_GBK" w:hAnsi="方正仿宋_GBK" w:eastAsia="方正仿宋_GBK" w:cs="方正仿宋_GBK"/>
          <w:color w:val="000000"/>
          <w:spacing w:val="0"/>
          <w:position w:val="0"/>
          <w:sz w:val="30"/>
          <w:szCs w:val="30"/>
          <w:shd w:val="clear" w:color="050000" w:fill="auto"/>
          <w:lang w:eastAsia="zh-CN"/>
        </w:rPr>
        <w:t>巴南区中医院</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2024年3月14日</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1710759">
    <w:nsid w:val="62731B27"/>
    <w:multiLevelType w:val="singleLevel"/>
    <w:tmpl w:val="62731B27"/>
    <w:lvl w:ilvl="0" w:tentative="1">
      <w:start w:val="1"/>
      <w:numFmt w:val="chineseCounting"/>
      <w:suff w:val="nothing"/>
      <w:lvlText w:val="%1、"/>
      <w:lvlJc w:val="left"/>
    </w:lvl>
  </w:abstractNum>
  <w:abstractNum w:abstractNumId="1697188417">
    <w:nsid w:val="65290A41"/>
    <w:multiLevelType w:val="singleLevel"/>
    <w:tmpl w:val="65290A41"/>
    <w:lvl w:ilvl="0" w:tentative="1">
      <w:start w:val="3"/>
      <w:numFmt w:val="chineseCounting"/>
      <w:suff w:val="nothing"/>
      <w:lvlText w:val="%1、"/>
      <w:lvlJc w:val="left"/>
    </w:lvl>
  </w:abstractNum>
  <w:num w:numId="1">
    <w:abstractNumId w:val="1651710759"/>
  </w:num>
  <w:num w:numId="2">
    <w:abstractNumId w:val="16971884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val="1"/>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99"/>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cp:lastModifiedBy>Administrator</cp:lastModifiedBy>
  <cp:lastPrinted>2024-03-12T06:00:00Z</cp:lastPrinted>
  <dcterms:modified xsi:type="dcterms:W3CDTF">2024-03-14T06:28:11Z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ies>
</file>